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0C" w:rsidRDefault="00613ECF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13ECF">
        <w:rPr>
          <w:rFonts w:eastAsia="Times New Roman" w:cs="Times New Roman"/>
          <w:szCs w:val="24"/>
          <w:lang w:eastAsia="ru-RU"/>
        </w:rP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8D2EBC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D2EBC">
        <w:rPr>
          <w:rFonts w:eastAsia="Times New Roman" w:cs="Times New Roman"/>
          <w:szCs w:val="24"/>
          <w:lang w:eastAsia="ru-RU"/>
        </w:rPr>
        <w:t>Заявитель</w:t>
      </w:r>
      <w:r w:rsidR="0017200D" w:rsidRPr="008D2EBC">
        <w:rPr>
          <w:rFonts w:eastAsia="Times New Roman" w:cs="Times New Roman"/>
          <w:szCs w:val="24"/>
          <w:lang w:eastAsia="ru-RU"/>
        </w:rPr>
        <w:t>:</w:t>
      </w:r>
      <w:r w:rsidR="0017200D">
        <w:rPr>
          <w:rFonts w:eastAsia="Times New Roman" w:cs="Times New Roman"/>
          <w:szCs w:val="24"/>
          <w:lang w:eastAsia="ru-RU"/>
        </w:rPr>
        <w:t xml:space="preserve"> ____________________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</w:t>
      </w:r>
      <w:r w:rsidR="00613ECF">
        <w:rPr>
          <w:rFonts w:eastAsia="Times New Roman" w:cs="Times New Roman"/>
          <w:szCs w:val="24"/>
          <w:lang w:eastAsia="ru-RU"/>
        </w:rPr>
        <w:t>__</w:t>
      </w:r>
      <w:r w:rsidR="006B6A45" w:rsidRPr="006B6A45">
        <w:rPr>
          <w:rFonts w:eastAsia="Times New Roman" w:cs="Times New Roman"/>
          <w:szCs w:val="24"/>
          <w:lang w:eastAsia="ru-RU"/>
        </w:rPr>
        <w:t>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0512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0512A">
        <w:rPr>
          <w:rFonts w:eastAsia="Times New Roman" w:cs="Times New Roman"/>
          <w:szCs w:val="24"/>
          <w:lang w:eastAsia="ru-RU"/>
        </w:rPr>
        <w:t>Представитель заявителя</w:t>
      </w:r>
      <w:r w:rsidR="0017200D">
        <w:rPr>
          <w:rFonts w:eastAsia="Times New Roman" w:cs="Times New Roman"/>
          <w:szCs w:val="24"/>
          <w:lang w:eastAsia="ru-RU"/>
        </w:rPr>
        <w:t>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</w:t>
      </w:r>
      <w:r w:rsidR="006B6A45" w:rsidRPr="006B6A45">
        <w:rPr>
          <w:rFonts w:eastAsia="Times New Roman" w:cs="Times New Roman"/>
          <w:szCs w:val="24"/>
          <w:lang w:eastAsia="ru-RU"/>
        </w:rPr>
        <w:t>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0512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0512A">
        <w:rPr>
          <w:rFonts w:eastAsia="Times New Roman" w:cs="Times New Roman"/>
          <w:szCs w:val="24"/>
          <w:lang w:eastAsia="ru-RU"/>
        </w:rPr>
        <w:t>Заинтересованное лицо</w:t>
      </w:r>
      <w:r w:rsidR="0081206B">
        <w:rPr>
          <w:rFonts w:eastAsia="Times New Roman" w:cs="Times New Roman"/>
          <w:szCs w:val="24"/>
          <w:lang w:eastAsia="ru-RU"/>
        </w:rPr>
        <w:t>: _____________</w:t>
      </w:r>
      <w:r>
        <w:rPr>
          <w:rFonts w:eastAsia="Times New Roman" w:cs="Times New Roman"/>
          <w:szCs w:val="24"/>
          <w:lang w:eastAsia="ru-RU"/>
        </w:rPr>
        <w:t>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0512A" w:rsidRDefault="0060512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0512A" w:rsidRPr="0060512A" w:rsidRDefault="0060512A" w:rsidP="0060512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0512A">
        <w:rPr>
          <w:rFonts w:eastAsia="Times New Roman" w:cs="Times New Roman"/>
          <w:szCs w:val="24"/>
          <w:lang w:eastAsia="ru-RU"/>
        </w:rPr>
        <w:t>Госпошлина: ______________________ рублей</w:t>
      </w:r>
      <w:r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60A0C" w:rsidRPr="00060A0C" w:rsidRDefault="0017200D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ЗАЯВЛЕНИЕ</w:t>
      </w:r>
    </w:p>
    <w:p w:rsidR="00060A0C" w:rsidRDefault="0060512A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0512A">
        <w:rPr>
          <w:rFonts w:eastAsia="Times New Roman" w:cs="Times New Roman"/>
          <w:szCs w:val="24"/>
          <w:lang w:eastAsia="ru-RU"/>
        </w:rPr>
        <w:t>об установл</w:t>
      </w:r>
      <w:r>
        <w:rPr>
          <w:rFonts w:eastAsia="Times New Roman" w:cs="Times New Roman"/>
          <w:szCs w:val="24"/>
          <w:lang w:eastAsia="ru-RU"/>
        </w:rPr>
        <w:t xml:space="preserve">ении факта </w:t>
      </w:r>
      <w:r w:rsidR="005353DB">
        <w:rPr>
          <w:rFonts w:eastAsia="Times New Roman" w:cs="Times New Roman"/>
          <w:szCs w:val="24"/>
          <w:lang w:eastAsia="ru-RU"/>
        </w:rPr>
        <w:t>трудовых отношений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5353DB" w:rsidRPr="005353DB" w:rsidRDefault="005353DB" w:rsidP="005353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 xml:space="preserve">   Я,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__________, состою (состояла) в </w:t>
      </w:r>
      <w:r w:rsidRPr="005353DB">
        <w:rPr>
          <w:rFonts w:ascii="Times New Roman" w:hAnsi="Times New Roman" w:cs="Times New Roman"/>
          <w:sz w:val="24"/>
          <w:szCs w:val="24"/>
        </w:rPr>
        <w:t xml:space="preserve">трудовых отношениях с </w:t>
      </w:r>
      <w:r>
        <w:rPr>
          <w:rFonts w:ascii="Times New Roman" w:hAnsi="Times New Roman" w:cs="Times New Roman"/>
          <w:sz w:val="24"/>
          <w:szCs w:val="24"/>
        </w:rPr>
        <w:t>_____________________ (</w:t>
      </w:r>
      <w:r w:rsidRPr="005353DB">
        <w:rPr>
          <w:rFonts w:ascii="Times New Roman" w:hAnsi="Times New Roman" w:cs="Times New Roman"/>
          <w:sz w:val="24"/>
          <w:szCs w:val="24"/>
        </w:rPr>
        <w:t>наимено</w:t>
      </w:r>
      <w:r>
        <w:rPr>
          <w:rFonts w:ascii="Times New Roman" w:hAnsi="Times New Roman" w:cs="Times New Roman"/>
          <w:sz w:val="24"/>
          <w:szCs w:val="24"/>
        </w:rPr>
        <w:t xml:space="preserve">вание работодателя) </w:t>
      </w:r>
      <w:r w:rsidRPr="005353DB">
        <w:rPr>
          <w:rFonts w:ascii="Times New Roman" w:hAnsi="Times New Roman" w:cs="Times New Roman"/>
          <w:sz w:val="24"/>
          <w:szCs w:val="24"/>
        </w:rPr>
        <w:t>(далее - страхователь).  В   настоящее   вре</w:t>
      </w:r>
      <w:r>
        <w:rPr>
          <w:rFonts w:ascii="Times New Roman" w:hAnsi="Times New Roman" w:cs="Times New Roman"/>
          <w:sz w:val="24"/>
          <w:szCs w:val="24"/>
        </w:rPr>
        <w:t xml:space="preserve">мя    указанным   страхователем </w:t>
      </w:r>
      <w:r w:rsidRPr="005353DB">
        <w:rPr>
          <w:rFonts w:ascii="Times New Roman" w:hAnsi="Times New Roman" w:cs="Times New Roman"/>
          <w:sz w:val="24"/>
          <w:szCs w:val="24"/>
        </w:rPr>
        <w:t xml:space="preserve">хозяйственная </w:t>
      </w:r>
      <w:r w:rsidR="00647092" w:rsidRPr="005353DB">
        <w:rPr>
          <w:rFonts w:ascii="Times New Roman" w:hAnsi="Times New Roman" w:cs="Times New Roman"/>
          <w:sz w:val="24"/>
          <w:szCs w:val="24"/>
        </w:rPr>
        <w:t>деятельность не ведется, фактическое</w:t>
      </w:r>
      <w:r w:rsidR="00647092">
        <w:rPr>
          <w:rFonts w:ascii="Times New Roman" w:hAnsi="Times New Roman" w:cs="Times New Roman"/>
          <w:sz w:val="24"/>
          <w:szCs w:val="24"/>
        </w:rPr>
        <w:t xml:space="preserve"> местонахождение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 xml:space="preserve">неизвестно, в </w:t>
      </w:r>
      <w:r w:rsidR="00647092" w:rsidRPr="005353DB">
        <w:rPr>
          <w:rFonts w:ascii="Times New Roman" w:hAnsi="Times New Roman" w:cs="Times New Roman"/>
          <w:sz w:val="24"/>
          <w:szCs w:val="24"/>
        </w:rPr>
        <w:t>связи с</w:t>
      </w:r>
      <w:r w:rsidRPr="005353DB">
        <w:rPr>
          <w:rFonts w:ascii="Times New Roman" w:hAnsi="Times New Roman" w:cs="Times New Roman"/>
          <w:sz w:val="24"/>
          <w:szCs w:val="24"/>
        </w:rPr>
        <w:t xml:space="preserve"> чем   </w:t>
      </w:r>
      <w:r w:rsidR="00647092" w:rsidRPr="005353DB">
        <w:rPr>
          <w:rFonts w:ascii="Times New Roman" w:hAnsi="Times New Roman" w:cs="Times New Roman"/>
          <w:sz w:val="24"/>
          <w:szCs w:val="24"/>
        </w:rPr>
        <w:t>прошу установить</w:t>
      </w:r>
      <w:r w:rsidR="00647092">
        <w:rPr>
          <w:rFonts w:ascii="Times New Roman" w:hAnsi="Times New Roman" w:cs="Times New Roman"/>
          <w:sz w:val="24"/>
          <w:szCs w:val="24"/>
        </w:rPr>
        <w:t xml:space="preserve"> факт, имеющий 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92" w:rsidRPr="005353DB">
        <w:rPr>
          <w:rFonts w:ascii="Times New Roman" w:hAnsi="Times New Roman" w:cs="Times New Roman"/>
          <w:sz w:val="24"/>
          <w:szCs w:val="24"/>
        </w:rPr>
        <w:t>значение, а именно признать, что страхователь</w:t>
      </w:r>
      <w:r w:rsidR="00647092">
        <w:rPr>
          <w:rFonts w:ascii="Times New Roman" w:hAnsi="Times New Roman" w:cs="Times New Roman"/>
          <w:sz w:val="24"/>
          <w:szCs w:val="24"/>
        </w:rPr>
        <w:t xml:space="preserve"> фактически</w:t>
      </w:r>
      <w:r>
        <w:rPr>
          <w:rFonts w:ascii="Times New Roman" w:hAnsi="Times New Roman" w:cs="Times New Roman"/>
          <w:sz w:val="24"/>
          <w:szCs w:val="24"/>
        </w:rPr>
        <w:t xml:space="preserve"> прекратил </w:t>
      </w:r>
      <w:r w:rsidRPr="005353DB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(для целей получения пособия).</w:t>
      </w: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>Установление данного факта необходимо мн</w:t>
      </w:r>
      <w:r>
        <w:rPr>
          <w:rFonts w:ascii="Times New Roman" w:hAnsi="Times New Roman" w:cs="Times New Roman"/>
          <w:sz w:val="24"/>
          <w:szCs w:val="24"/>
        </w:rPr>
        <w:t xml:space="preserve">е для получения не выплаченного </w:t>
      </w:r>
      <w:r w:rsidRPr="005353DB">
        <w:rPr>
          <w:rFonts w:ascii="Times New Roman" w:hAnsi="Times New Roman" w:cs="Times New Roman"/>
          <w:sz w:val="24"/>
          <w:szCs w:val="24"/>
        </w:rPr>
        <w:t xml:space="preserve">мне страхователем пособия </w:t>
      </w:r>
      <w:r>
        <w:rPr>
          <w:rFonts w:ascii="Times New Roman" w:hAnsi="Times New Roman" w:cs="Times New Roman"/>
          <w:sz w:val="24"/>
          <w:szCs w:val="24"/>
        </w:rPr>
        <w:t>_____________________ (</w:t>
      </w:r>
      <w:r w:rsidRPr="005353DB">
        <w:rPr>
          <w:rFonts w:ascii="Times New Roman" w:hAnsi="Times New Roman" w:cs="Times New Roman"/>
          <w:sz w:val="24"/>
          <w:szCs w:val="24"/>
        </w:rPr>
        <w:t>наименование пособия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территориальном </w:t>
      </w:r>
      <w:r w:rsidRPr="005353DB">
        <w:rPr>
          <w:rFonts w:ascii="Times New Roman" w:hAnsi="Times New Roman" w:cs="Times New Roman"/>
          <w:sz w:val="24"/>
          <w:szCs w:val="24"/>
        </w:rPr>
        <w:t>органе  Ф</w:t>
      </w:r>
      <w:r w:rsidR="005000F8">
        <w:rPr>
          <w:rFonts w:ascii="Times New Roman" w:hAnsi="Times New Roman" w:cs="Times New Roman"/>
          <w:sz w:val="24"/>
          <w:szCs w:val="24"/>
        </w:rPr>
        <w:t xml:space="preserve">онда  социального  страхования </w:t>
      </w:r>
      <w:r w:rsidRPr="005353DB">
        <w:rPr>
          <w:rFonts w:ascii="Times New Roman" w:hAnsi="Times New Roman" w:cs="Times New Roman"/>
          <w:sz w:val="24"/>
          <w:szCs w:val="24"/>
        </w:rPr>
        <w:t xml:space="preserve"> Ро</w:t>
      </w:r>
      <w:r w:rsidR="005000F8">
        <w:rPr>
          <w:rFonts w:ascii="Times New Roman" w:hAnsi="Times New Roman" w:cs="Times New Roman"/>
          <w:sz w:val="24"/>
          <w:szCs w:val="24"/>
        </w:rPr>
        <w:t>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 (далее  - </w:t>
      </w:r>
      <w:r w:rsidRPr="005353DB">
        <w:rPr>
          <w:rFonts w:ascii="Times New Roman" w:hAnsi="Times New Roman" w:cs="Times New Roman"/>
          <w:sz w:val="24"/>
          <w:szCs w:val="24"/>
        </w:rPr>
        <w:t xml:space="preserve">страховщик) </w:t>
      </w:r>
      <w:r w:rsidR="005000F8">
        <w:rPr>
          <w:rFonts w:ascii="Times New Roman" w:hAnsi="Times New Roman" w:cs="Times New Roman"/>
          <w:sz w:val="24"/>
          <w:szCs w:val="24"/>
        </w:rPr>
        <w:t xml:space="preserve">на </w:t>
      </w:r>
      <w:r w:rsidRPr="005353DB">
        <w:rPr>
          <w:rFonts w:ascii="Times New Roman" w:hAnsi="Times New Roman" w:cs="Times New Roman"/>
          <w:sz w:val="24"/>
          <w:szCs w:val="24"/>
        </w:rPr>
        <w:t>основании  части  4  стать</w:t>
      </w:r>
      <w:r w:rsidR="005000F8">
        <w:rPr>
          <w:rFonts w:ascii="Times New Roman" w:hAnsi="Times New Roman" w:cs="Times New Roman"/>
          <w:sz w:val="24"/>
          <w:szCs w:val="24"/>
        </w:rPr>
        <w:t xml:space="preserve">и  13 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 от </w:t>
      </w:r>
      <w:r w:rsidRPr="005353DB">
        <w:rPr>
          <w:rFonts w:ascii="Times New Roman" w:hAnsi="Times New Roman" w:cs="Times New Roman"/>
          <w:sz w:val="24"/>
          <w:szCs w:val="24"/>
        </w:rPr>
        <w:t>29.12.200</w:t>
      </w:r>
      <w:r w:rsidR="005000F8">
        <w:rPr>
          <w:rFonts w:ascii="Times New Roman" w:hAnsi="Times New Roman" w:cs="Times New Roman"/>
          <w:sz w:val="24"/>
          <w:szCs w:val="24"/>
        </w:rPr>
        <w:t>6 N 255-ФЗ "Об  обязательном</w:t>
      </w:r>
      <w:r w:rsidRPr="005353DB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циальном  страховании на случай </w:t>
      </w:r>
      <w:r w:rsidRPr="005353DB">
        <w:rPr>
          <w:rFonts w:ascii="Times New Roman" w:hAnsi="Times New Roman" w:cs="Times New Roman"/>
          <w:sz w:val="24"/>
          <w:szCs w:val="24"/>
        </w:rPr>
        <w:t>временной нетрудоспособности и в связи с мат</w:t>
      </w:r>
      <w:r>
        <w:rPr>
          <w:rFonts w:ascii="Times New Roman" w:hAnsi="Times New Roman" w:cs="Times New Roman"/>
          <w:sz w:val="24"/>
          <w:szCs w:val="24"/>
        </w:rPr>
        <w:t xml:space="preserve">еринством" (далее – Федеральный </w:t>
      </w:r>
      <w:r w:rsidRPr="005353DB">
        <w:rPr>
          <w:rFonts w:ascii="Times New Roman" w:hAnsi="Times New Roman" w:cs="Times New Roman"/>
          <w:sz w:val="24"/>
          <w:szCs w:val="24"/>
        </w:rPr>
        <w:t>закон   N   255-ФЗ), согласно  которой  застрахованным  лицам,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прекращения  деятельности  страхователем  на день обращения застрахованного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лица за пособиями по временной нетрудоспособности, по беременности и родам,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0F8">
        <w:rPr>
          <w:rFonts w:ascii="Times New Roman" w:hAnsi="Times New Roman" w:cs="Times New Roman"/>
          <w:sz w:val="24"/>
          <w:szCs w:val="24"/>
        </w:rPr>
        <w:t xml:space="preserve">ежемесячным </w:t>
      </w:r>
      <w:r w:rsidRPr="005353DB">
        <w:rPr>
          <w:rFonts w:ascii="Times New Roman" w:hAnsi="Times New Roman" w:cs="Times New Roman"/>
          <w:sz w:val="24"/>
          <w:szCs w:val="24"/>
        </w:rPr>
        <w:t>пособием  по  уходу за ребенком либо в случае невозможности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выплаты  страхователем  в  связи с недостаточностью денежных средств на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счете  в  кредитной организации и применением очередности списания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0F8">
        <w:rPr>
          <w:rFonts w:ascii="Times New Roman" w:hAnsi="Times New Roman" w:cs="Times New Roman"/>
          <w:sz w:val="24"/>
          <w:szCs w:val="24"/>
        </w:rPr>
        <w:t xml:space="preserve">средств со счета, </w:t>
      </w:r>
      <w:r w:rsidRPr="005353DB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="005000F8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 w:rsidRPr="005353DB">
        <w:rPr>
          <w:rFonts w:ascii="Times New Roman" w:hAnsi="Times New Roman" w:cs="Times New Roman"/>
          <w:sz w:val="24"/>
          <w:szCs w:val="24"/>
        </w:rPr>
        <w:t>кодексом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Федераци</w:t>
      </w:r>
      <w:r w:rsidR="005000F8">
        <w:rPr>
          <w:rFonts w:ascii="Times New Roman" w:hAnsi="Times New Roman" w:cs="Times New Roman"/>
          <w:sz w:val="24"/>
          <w:szCs w:val="24"/>
        </w:rPr>
        <w:t>и, назначение и выплата указанных</w:t>
      </w:r>
      <w:r w:rsidRPr="005353DB">
        <w:rPr>
          <w:rFonts w:ascii="Times New Roman" w:hAnsi="Times New Roman" w:cs="Times New Roman"/>
          <w:sz w:val="24"/>
          <w:szCs w:val="24"/>
        </w:rPr>
        <w:t xml:space="preserve"> посо</w:t>
      </w:r>
      <w:r w:rsidR="005000F8">
        <w:rPr>
          <w:rFonts w:ascii="Times New Roman" w:hAnsi="Times New Roman" w:cs="Times New Roman"/>
          <w:sz w:val="24"/>
          <w:szCs w:val="24"/>
        </w:rPr>
        <w:t>бий</w:t>
      </w:r>
      <w:r w:rsidRPr="005353DB">
        <w:rPr>
          <w:rFonts w:ascii="Times New Roman" w:hAnsi="Times New Roman" w:cs="Times New Roman"/>
          <w:sz w:val="24"/>
          <w:szCs w:val="24"/>
        </w:rPr>
        <w:t xml:space="preserve"> 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терри</w:t>
      </w:r>
      <w:r>
        <w:rPr>
          <w:rFonts w:ascii="Times New Roman" w:hAnsi="Times New Roman" w:cs="Times New Roman"/>
          <w:sz w:val="24"/>
          <w:szCs w:val="24"/>
        </w:rPr>
        <w:t>ториальным органом страховщика.</w:t>
      </w: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DB" w:rsidRDefault="00647092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в досудебном порядке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документы, подтверждающие, что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страхователь   фактически   прекратил   </w:t>
      </w:r>
      <w:r w:rsidRPr="005353DB">
        <w:rPr>
          <w:rFonts w:ascii="Times New Roman" w:hAnsi="Times New Roman" w:cs="Times New Roman"/>
          <w:sz w:val="24"/>
          <w:szCs w:val="24"/>
        </w:rPr>
        <w:t>свою деятельность, невозможно по</w:t>
      </w:r>
      <w:r w:rsidR="005353DB">
        <w:rPr>
          <w:rFonts w:ascii="Times New Roman" w:hAnsi="Times New Roman" w:cs="Times New Roman"/>
          <w:sz w:val="24"/>
          <w:szCs w:val="24"/>
        </w:rPr>
        <w:t xml:space="preserve"> следующим причинам.</w:t>
      </w: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DB" w:rsidRDefault="005000F8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1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атьи 21.1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ального</w:t>
      </w:r>
      <w:r w:rsidR="005353DB">
        <w:rPr>
          <w:rFonts w:ascii="Times New Roman" w:hAnsi="Times New Roman" w:cs="Times New Roman"/>
          <w:sz w:val="24"/>
          <w:szCs w:val="24"/>
        </w:rPr>
        <w:t xml:space="preserve"> закона от 08.08.2001 N </w:t>
      </w:r>
      <w:r>
        <w:rPr>
          <w:rFonts w:ascii="Times New Roman" w:hAnsi="Times New Roman" w:cs="Times New Roman"/>
          <w:sz w:val="24"/>
          <w:szCs w:val="24"/>
        </w:rPr>
        <w:t>129-ФЗ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"О  государственной  регистрации  юр</w:t>
      </w:r>
      <w:r w:rsidR="005353DB">
        <w:rPr>
          <w:rFonts w:ascii="Times New Roman" w:hAnsi="Times New Roman" w:cs="Times New Roman"/>
          <w:sz w:val="24"/>
          <w:szCs w:val="24"/>
        </w:rPr>
        <w:t xml:space="preserve">идических  лиц и индивидуальных </w:t>
      </w:r>
      <w:r w:rsidR="005353DB" w:rsidRPr="005353DB">
        <w:rPr>
          <w:rFonts w:ascii="Times New Roman" w:hAnsi="Times New Roman" w:cs="Times New Roman"/>
          <w:sz w:val="24"/>
          <w:szCs w:val="24"/>
        </w:rPr>
        <w:t>предпринимателей"  (далее  -  Федеральный за</w:t>
      </w:r>
      <w:r w:rsidR="005353DB">
        <w:rPr>
          <w:rFonts w:ascii="Times New Roman" w:hAnsi="Times New Roman" w:cs="Times New Roman"/>
          <w:sz w:val="24"/>
          <w:szCs w:val="24"/>
        </w:rPr>
        <w:t xml:space="preserve">кон N 129-ФЗ) юридическое лицо, </w:t>
      </w:r>
      <w:r w:rsidR="005353DB" w:rsidRPr="005353DB">
        <w:rPr>
          <w:rFonts w:ascii="Times New Roman" w:hAnsi="Times New Roman" w:cs="Times New Roman"/>
          <w:sz w:val="24"/>
          <w:szCs w:val="24"/>
        </w:rPr>
        <w:t>которое  в  течение  последних  двенадцати  месяцев, предшествующих моменту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принятия  регистрирующим  органом соответствующего </w:t>
      </w:r>
      <w:r w:rsidR="005353DB" w:rsidRPr="005353DB">
        <w:rPr>
          <w:rFonts w:ascii="Times New Roman" w:hAnsi="Times New Roman" w:cs="Times New Roman"/>
          <w:sz w:val="24"/>
          <w:szCs w:val="24"/>
        </w:rPr>
        <w:lastRenderedPageBreak/>
        <w:t>решения, не представляло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 xml:space="preserve">отчетности, предусмотренный законодательством </w:t>
      </w:r>
      <w:r w:rsidR="005353DB" w:rsidRPr="005353DB">
        <w:rPr>
          <w:rFonts w:ascii="Times New Roman" w:hAnsi="Times New Roman" w:cs="Times New Roman"/>
          <w:sz w:val="24"/>
          <w:szCs w:val="24"/>
        </w:rPr>
        <w:t>Российской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Федерации  о налогах и сборах, и не осуществляло операций хотя бы по одному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банковскому </w:t>
      </w:r>
      <w:r>
        <w:rPr>
          <w:rFonts w:ascii="Times New Roman" w:hAnsi="Times New Roman" w:cs="Times New Roman"/>
          <w:sz w:val="24"/>
          <w:szCs w:val="24"/>
        </w:rPr>
        <w:t>счету, признается фактически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прекратившим свою деятельность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(далее - недействующее юридическое лицо). Такое юридическое лицо может быть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647092" w:rsidRPr="005353DB">
        <w:rPr>
          <w:rFonts w:ascii="Times New Roman" w:hAnsi="Times New Roman" w:cs="Times New Roman"/>
          <w:sz w:val="24"/>
          <w:szCs w:val="24"/>
        </w:rPr>
        <w:t>исключено из единого государственного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реестра юридических лиц в порядке,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647092" w:rsidRPr="005353DB">
        <w:rPr>
          <w:rFonts w:ascii="Times New Roman" w:hAnsi="Times New Roman" w:cs="Times New Roman"/>
          <w:sz w:val="24"/>
          <w:szCs w:val="24"/>
        </w:rPr>
        <w:t>предусмотренном Федеральным законом N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129-ФЗ. При этом пунктом 2 этой же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FF5179" w:rsidRPr="005353DB">
        <w:rPr>
          <w:rFonts w:ascii="Times New Roman" w:hAnsi="Times New Roman" w:cs="Times New Roman"/>
          <w:sz w:val="24"/>
          <w:szCs w:val="24"/>
        </w:rPr>
        <w:t>статьи определено, что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при наличии одновременно всех указанных в пункте 1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647092" w:rsidRPr="005353DB">
        <w:rPr>
          <w:rFonts w:ascii="Times New Roman" w:hAnsi="Times New Roman" w:cs="Times New Roman"/>
          <w:sz w:val="24"/>
          <w:szCs w:val="24"/>
        </w:rPr>
        <w:t>данной статьи признаков недействующего юридического лица,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регистрирующий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647092" w:rsidRPr="005353DB">
        <w:rPr>
          <w:rFonts w:ascii="Times New Roman" w:hAnsi="Times New Roman" w:cs="Times New Roman"/>
          <w:sz w:val="24"/>
          <w:szCs w:val="24"/>
        </w:rPr>
        <w:t>орган принимает решение о предстоящем исключении юридического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лица из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647092" w:rsidRPr="005353DB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лиц (далее -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 </w:t>
      </w:r>
      <w:r w:rsidR="00647092" w:rsidRPr="005353DB">
        <w:rPr>
          <w:rFonts w:ascii="Times New Roman" w:hAnsi="Times New Roman" w:cs="Times New Roman"/>
          <w:sz w:val="24"/>
          <w:szCs w:val="24"/>
        </w:rPr>
        <w:t>решение о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647092" w:rsidRPr="005353DB">
        <w:rPr>
          <w:rFonts w:ascii="Times New Roman" w:hAnsi="Times New Roman" w:cs="Times New Roman"/>
          <w:sz w:val="24"/>
          <w:szCs w:val="24"/>
        </w:rPr>
        <w:t>предстоящем исключении</w:t>
      </w:r>
      <w:r w:rsidR="005353DB" w:rsidRPr="005353DB">
        <w:rPr>
          <w:rFonts w:ascii="Times New Roman" w:hAnsi="Times New Roman" w:cs="Times New Roman"/>
          <w:sz w:val="24"/>
          <w:szCs w:val="24"/>
        </w:rPr>
        <w:t>). Согласно пунктам 3, 4 данной статьи вышеуказанное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FF5179" w:rsidRPr="005353DB">
        <w:rPr>
          <w:rFonts w:ascii="Times New Roman" w:hAnsi="Times New Roman" w:cs="Times New Roman"/>
          <w:sz w:val="24"/>
          <w:szCs w:val="24"/>
        </w:rPr>
        <w:t>решение о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предстоящем исключении должно быть опубликовано в органах печати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FF5179" w:rsidRPr="005353DB">
        <w:rPr>
          <w:rFonts w:ascii="Times New Roman" w:hAnsi="Times New Roman" w:cs="Times New Roman"/>
          <w:sz w:val="24"/>
          <w:szCs w:val="24"/>
        </w:rPr>
        <w:t>для направления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заявлений недействующим юридическим лицом, кредиторами или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FF5179" w:rsidRPr="005353DB">
        <w:rPr>
          <w:rFonts w:ascii="Times New Roman" w:hAnsi="Times New Roman" w:cs="Times New Roman"/>
          <w:sz w:val="24"/>
          <w:szCs w:val="24"/>
        </w:rPr>
        <w:t xml:space="preserve">иными лицами, </w:t>
      </w:r>
      <w:r w:rsidR="00647092" w:rsidRPr="005353DB">
        <w:rPr>
          <w:rFonts w:ascii="Times New Roman" w:hAnsi="Times New Roman" w:cs="Times New Roman"/>
          <w:sz w:val="24"/>
          <w:szCs w:val="24"/>
        </w:rPr>
        <w:t>чьи права и законные интересы затрагиваются в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647092" w:rsidRPr="005353DB">
        <w:rPr>
          <w:rFonts w:ascii="Times New Roman" w:hAnsi="Times New Roman" w:cs="Times New Roman"/>
          <w:sz w:val="24"/>
          <w:szCs w:val="24"/>
        </w:rPr>
        <w:t>исключением недействующего юридического лица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</w:t>
      </w:r>
      <w:r w:rsid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647092" w:rsidRPr="005353DB">
        <w:rPr>
          <w:rFonts w:ascii="Times New Roman" w:hAnsi="Times New Roman" w:cs="Times New Roman"/>
          <w:sz w:val="24"/>
          <w:szCs w:val="24"/>
        </w:rPr>
        <w:t>реестра юридических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лиц (далее - заявления). При этом в случае направления заявлений решение об исключении недействующего юридического лица из единого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р</w:t>
      </w:r>
      <w:r w:rsidR="00047C90">
        <w:rPr>
          <w:rFonts w:ascii="Times New Roman" w:hAnsi="Times New Roman" w:cs="Times New Roman"/>
          <w:sz w:val="24"/>
          <w:szCs w:val="24"/>
        </w:rPr>
        <w:t>еестра   юридических   лиц   не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047C90" w:rsidRPr="005353DB">
        <w:rPr>
          <w:rFonts w:ascii="Times New Roman" w:hAnsi="Times New Roman" w:cs="Times New Roman"/>
          <w:sz w:val="24"/>
          <w:szCs w:val="24"/>
        </w:rPr>
        <w:t>принимается, и такое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047C90" w:rsidRPr="005353DB">
        <w:rPr>
          <w:rFonts w:ascii="Times New Roman" w:hAnsi="Times New Roman" w:cs="Times New Roman"/>
          <w:sz w:val="24"/>
          <w:szCs w:val="24"/>
        </w:rPr>
        <w:t>юридическое лицо может быть ликвидировано в установленном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5353DB">
        <w:rPr>
          <w:rFonts w:ascii="Times New Roman" w:hAnsi="Times New Roman" w:cs="Times New Roman"/>
          <w:sz w:val="24"/>
          <w:szCs w:val="24"/>
        </w:rPr>
        <w:t>законодательством порядке.</w:t>
      </w: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047C90">
        <w:rPr>
          <w:rFonts w:ascii="Times New Roman" w:hAnsi="Times New Roman" w:cs="Times New Roman"/>
          <w:sz w:val="24"/>
          <w:szCs w:val="24"/>
        </w:rPr>
        <w:t>из</w:t>
      </w:r>
      <w:r w:rsidRP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047C90" w:rsidRPr="005353DB">
        <w:rPr>
          <w:rFonts w:ascii="Times New Roman" w:hAnsi="Times New Roman" w:cs="Times New Roman"/>
          <w:sz w:val="24"/>
          <w:szCs w:val="24"/>
        </w:rPr>
        <w:t>буквального смысла</w:t>
      </w:r>
      <w:r w:rsidRPr="005353DB">
        <w:rPr>
          <w:rFonts w:ascii="Times New Roman" w:hAnsi="Times New Roman" w:cs="Times New Roman"/>
          <w:sz w:val="24"/>
          <w:szCs w:val="24"/>
        </w:rPr>
        <w:t xml:space="preserve"> нормативных положений указанной статьи, </w:t>
      </w:r>
      <w:r w:rsidR="00047C90" w:rsidRPr="005353DB">
        <w:rPr>
          <w:rFonts w:ascii="Times New Roman" w:hAnsi="Times New Roman" w:cs="Times New Roman"/>
          <w:sz w:val="24"/>
          <w:szCs w:val="24"/>
        </w:rPr>
        <w:t>регистрирующий орган выявляет лишь признаки</w:t>
      </w:r>
      <w:r w:rsidRPr="005353DB">
        <w:rPr>
          <w:rFonts w:ascii="Times New Roman" w:hAnsi="Times New Roman" w:cs="Times New Roman"/>
          <w:sz w:val="24"/>
          <w:szCs w:val="24"/>
        </w:rPr>
        <w:t xml:space="preserve"> недействующего юридического </w:t>
      </w:r>
      <w:r w:rsidR="00047C90" w:rsidRPr="005353DB">
        <w:rPr>
          <w:rFonts w:ascii="Times New Roman" w:hAnsi="Times New Roman" w:cs="Times New Roman"/>
          <w:sz w:val="24"/>
          <w:szCs w:val="24"/>
        </w:rPr>
        <w:t>лица для последующей инициации упрощенной процедуры</w:t>
      </w:r>
      <w:r w:rsidRPr="005353DB">
        <w:rPr>
          <w:rFonts w:ascii="Times New Roman" w:hAnsi="Times New Roman" w:cs="Times New Roman"/>
          <w:sz w:val="24"/>
          <w:szCs w:val="24"/>
        </w:rPr>
        <w:t xml:space="preserve"> исключения данного </w:t>
      </w:r>
      <w:r w:rsidR="00047C90" w:rsidRPr="005353DB">
        <w:rPr>
          <w:rFonts w:ascii="Times New Roman" w:hAnsi="Times New Roman" w:cs="Times New Roman"/>
          <w:sz w:val="24"/>
          <w:szCs w:val="24"/>
        </w:rPr>
        <w:t>юридического лица из единого государственного</w:t>
      </w:r>
      <w:r w:rsidR="00047C90">
        <w:rPr>
          <w:rFonts w:ascii="Times New Roman" w:hAnsi="Times New Roman" w:cs="Times New Roman"/>
          <w:sz w:val="24"/>
          <w:szCs w:val="24"/>
        </w:rPr>
        <w:t xml:space="preserve"> реестра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 xml:space="preserve">Вместе с тем данным государственным органом не издается (не составляется) </w:t>
      </w:r>
      <w:r>
        <w:rPr>
          <w:rFonts w:ascii="Times New Roman" w:hAnsi="Times New Roman" w:cs="Times New Roman"/>
          <w:sz w:val="24"/>
          <w:szCs w:val="24"/>
        </w:rPr>
        <w:t>какой-либо документ, позволяющий окончательно</w:t>
      </w:r>
      <w:r w:rsidRPr="005353DB">
        <w:rPr>
          <w:rFonts w:ascii="Times New Roman" w:hAnsi="Times New Roman" w:cs="Times New Roman"/>
          <w:sz w:val="24"/>
          <w:szCs w:val="24"/>
        </w:rPr>
        <w:t xml:space="preserve"> признать юридическое лицо </w:t>
      </w:r>
      <w:r w:rsidR="00047C90" w:rsidRPr="005353DB">
        <w:rPr>
          <w:rFonts w:ascii="Times New Roman" w:hAnsi="Times New Roman" w:cs="Times New Roman"/>
          <w:sz w:val="24"/>
          <w:szCs w:val="24"/>
        </w:rPr>
        <w:t>прекратившим свою деятельность</w:t>
      </w:r>
      <w:r w:rsidRPr="005353DB">
        <w:rPr>
          <w:rFonts w:ascii="Times New Roman" w:hAnsi="Times New Roman" w:cs="Times New Roman"/>
          <w:sz w:val="24"/>
          <w:szCs w:val="24"/>
        </w:rPr>
        <w:t>.  При этом, как было указано выше, при поступлении соответствующих заявлений, например, от кредиторов данного юридического лица, процедура исключения такого юридического лица из единого государственного   реестра   юридичес</w:t>
      </w:r>
      <w:r>
        <w:rPr>
          <w:rFonts w:ascii="Times New Roman" w:hAnsi="Times New Roman" w:cs="Times New Roman"/>
          <w:sz w:val="24"/>
          <w:szCs w:val="24"/>
        </w:rPr>
        <w:t>ких</w:t>
      </w:r>
      <w:r w:rsidRPr="005353DB">
        <w:rPr>
          <w:rFonts w:ascii="Times New Roman" w:hAnsi="Times New Roman" w:cs="Times New Roman"/>
          <w:sz w:val="24"/>
          <w:szCs w:val="24"/>
        </w:rPr>
        <w:t xml:space="preserve"> лиц прекращается</w:t>
      </w:r>
      <w:r>
        <w:rPr>
          <w:rFonts w:ascii="Times New Roman" w:hAnsi="Times New Roman" w:cs="Times New Roman"/>
          <w:sz w:val="24"/>
          <w:szCs w:val="24"/>
        </w:rPr>
        <w:t>.  Кроме</w:t>
      </w:r>
      <w:r w:rsidRPr="005353DB">
        <w:rPr>
          <w:rFonts w:ascii="Times New Roman" w:hAnsi="Times New Roman" w:cs="Times New Roman"/>
          <w:sz w:val="24"/>
          <w:szCs w:val="24"/>
        </w:rPr>
        <w:t xml:space="preserve"> того, </w:t>
      </w:r>
      <w:r>
        <w:rPr>
          <w:rFonts w:ascii="Times New Roman" w:hAnsi="Times New Roman" w:cs="Times New Roman"/>
          <w:sz w:val="24"/>
          <w:szCs w:val="24"/>
        </w:rPr>
        <w:t>выявление регистрирующим органом</w:t>
      </w:r>
      <w:r w:rsidRPr="005353DB">
        <w:rPr>
          <w:rFonts w:ascii="Times New Roman" w:hAnsi="Times New Roman" w:cs="Times New Roman"/>
          <w:sz w:val="24"/>
          <w:szCs w:val="24"/>
        </w:rPr>
        <w:t xml:space="preserve"> признаков, определенных </w:t>
      </w:r>
      <w:r w:rsidR="00047C90" w:rsidRPr="005353DB">
        <w:rPr>
          <w:rFonts w:ascii="Times New Roman" w:hAnsi="Times New Roman" w:cs="Times New Roman"/>
          <w:sz w:val="24"/>
          <w:szCs w:val="24"/>
        </w:rPr>
        <w:t>статьей 21.1</w:t>
      </w:r>
      <w:r w:rsidRPr="005353DB">
        <w:rPr>
          <w:rFonts w:ascii="Times New Roman" w:hAnsi="Times New Roman" w:cs="Times New Roman"/>
          <w:sz w:val="24"/>
          <w:szCs w:val="24"/>
        </w:rPr>
        <w:t xml:space="preserve"> </w:t>
      </w:r>
      <w:r w:rsidR="00047C90" w:rsidRPr="005353DB">
        <w:rPr>
          <w:rFonts w:ascii="Times New Roman" w:hAnsi="Times New Roman" w:cs="Times New Roman"/>
          <w:sz w:val="24"/>
          <w:szCs w:val="24"/>
        </w:rPr>
        <w:t>Федерального закона N 129</w:t>
      </w:r>
      <w:r w:rsidRPr="005353DB">
        <w:rPr>
          <w:rFonts w:ascii="Times New Roman" w:hAnsi="Times New Roman" w:cs="Times New Roman"/>
          <w:sz w:val="24"/>
          <w:szCs w:val="24"/>
        </w:rPr>
        <w:t>-</w:t>
      </w:r>
      <w:r w:rsidR="00047C90" w:rsidRPr="005353DB">
        <w:rPr>
          <w:rFonts w:ascii="Times New Roman" w:hAnsi="Times New Roman" w:cs="Times New Roman"/>
          <w:sz w:val="24"/>
          <w:szCs w:val="24"/>
        </w:rPr>
        <w:t>ФЗ, применимо</w:t>
      </w:r>
      <w:r w:rsidRPr="005353DB">
        <w:rPr>
          <w:rFonts w:ascii="Times New Roman" w:hAnsi="Times New Roman" w:cs="Times New Roman"/>
          <w:sz w:val="24"/>
          <w:szCs w:val="24"/>
        </w:rPr>
        <w:t xml:space="preserve"> исключительно для целей данного Федерального за</w:t>
      </w:r>
      <w:r w:rsidR="00047C90">
        <w:rPr>
          <w:rFonts w:ascii="Times New Roman" w:hAnsi="Times New Roman" w:cs="Times New Roman"/>
          <w:sz w:val="24"/>
          <w:szCs w:val="24"/>
        </w:rPr>
        <w:t xml:space="preserve">кона, то есть исключительно для </w:t>
      </w:r>
      <w:r w:rsidRPr="005353DB">
        <w:rPr>
          <w:rFonts w:ascii="Times New Roman" w:hAnsi="Times New Roman" w:cs="Times New Roman"/>
          <w:sz w:val="24"/>
          <w:szCs w:val="24"/>
        </w:rPr>
        <w:t>целей формирования и ведения</w:t>
      </w:r>
      <w:r w:rsidR="00047C90">
        <w:rPr>
          <w:rFonts w:ascii="Times New Roman" w:hAnsi="Times New Roman" w:cs="Times New Roman"/>
          <w:sz w:val="24"/>
          <w:szCs w:val="24"/>
        </w:rPr>
        <w:t xml:space="preserve"> единого</w:t>
      </w:r>
      <w:r w:rsidR="00047C90" w:rsidRPr="005353DB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FF5179">
        <w:rPr>
          <w:rFonts w:ascii="Times New Roman" w:hAnsi="Times New Roman" w:cs="Times New Roman"/>
          <w:sz w:val="24"/>
          <w:szCs w:val="24"/>
        </w:rPr>
        <w:t xml:space="preserve"> </w:t>
      </w:r>
      <w:r w:rsidR="00047C90">
        <w:rPr>
          <w:rFonts w:ascii="Times New Roman" w:hAnsi="Times New Roman" w:cs="Times New Roman"/>
          <w:sz w:val="24"/>
          <w:szCs w:val="24"/>
        </w:rPr>
        <w:t>реестра   юридических   лиц.</w:t>
      </w:r>
      <w:r w:rsidRPr="005353DB">
        <w:rPr>
          <w:rFonts w:ascii="Times New Roman" w:hAnsi="Times New Roman" w:cs="Times New Roman"/>
          <w:sz w:val="24"/>
          <w:szCs w:val="24"/>
        </w:rPr>
        <w:t xml:space="preserve"> В частности, </w:t>
      </w:r>
      <w:r w:rsidR="00047C90">
        <w:rPr>
          <w:rFonts w:ascii="Times New Roman" w:hAnsi="Times New Roman" w:cs="Times New Roman"/>
          <w:sz w:val="24"/>
          <w:szCs w:val="24"/>
        </w:rPr>
        <w:t xml:space="preserve">Конституционный Суд </w:t>
      </w:r>
      <w:r w:rsidR="00FF5179">
        <w:rPr>
          <w:rFonts w:ascii="Times New Roman" w:hAnsi="Times New Roman" w:cs="Times New Roman"/>
          <w:sz w:val="24"/>
          <w:szCs w:val="24"/>
        </w:rPr>
        <w:t xml:space="preserve"> </w:t>
      </w:r>
      <w:r w:rsidR="00047C90">
        <w:rPr>
          <w:rFonts w:ascii="Times New Roman" w:hAnsi="Times New Roman" w:cs="Times New Roman"/>
          <w:sz w:val="24"/>
          <w:szCs w:val="24"/>
        </w:rPr>
        <w:t>РФ</w:t>
      </w:r>
      <w:r w:rsidRPr="005353DB">
        <w:rPr>
          <w:rFonts w:ascii="Times New Roman" w:hAnsi="Times New Roman" w:cs="Times New Roman"/>
          <w:sz w:val="24"/>
          <w:szCs w:val="24"/>
        </w:rPr>
        <w:t xml:space="preserve">  в  своем  Постановлении  от 06.12.2011  N  26-П  (абзац  3  пункта  3.2)  разъяснил, что такое правовое регулирование  (установленное  Федеральным  законом N 129-ФЗ) направлено на </w:t>
      </w:r>
      <w:r w:rsidR="00FF5179">
        <w:rPr>
          <w:rFonts w:ascii="Times New Roman" w:hAnsi="Times New Roman" w:cs="Times New Roman"/>
          <w:sz w:val="24"/>
          <w:szCs w:val="24"/>
        </w:rPr>
        <w:t>обеспечение достоверности</w:t>
      </w:r>
      <w:r w:rsidRPr="005353DB">
        <w:rPr>
          <w:rFonts w:ascii="Times New Roman" w:hAnsi="Times New Roman" w:cs="Times New Roman"/>
          <w:sz w:val="24"/>
          <w:szCs w:val="24"/>
        </w:rPr>
        <w:t xml:space="preserve"> сведений, содержащихся в едином государственном </w:t>
      </w:r>
      <w:r w:rsidR="00FF5179">
        <w:rPr>
          <w:rFonts w:ascii="Times New Roman" w:hAnsi="Times New Roman" w:cs="Times New Roman"/>
          <w:sz w:val="24"/>
          <w:szCs w:val="24"/>
        </w:rPr>
        <w:t>реестре   юридических</w:t>
      </w:r>
      <w:r w:rsidRPr="005353DB">
        <w:rPr>
          <w:rFonts w:ascii="Times New Roman" w:hAnsi="Times New Roman" w:cs="Times New Roman"/>
          <w:sz w:val="24"/>
          <w:szCs w:val="24"/>
        </w:rPr>
        <w:t xml:space="preserve"> лиц   (в   том  числе  о  прекращении  деятельности ю</w:t>
      </w:r>
      <w:r w:rsidR="00FF5179">
        <w:rPr>
          <w:rFonts w:ascii="Times New Roman" w:hAnsi="Times New Roman" w:cs="Times New Roman"/>
          <w:sz w:val="24"/>
          <w:szCs w:val="24"/>
        </w:rPr>
        <w:t>ридического лица), доверия к</w:t>
      </w:r>
      <w:r w:rsidRPr="005353DB">
        <w:rPr>
          <w:rFonts w:ascii="Times New Roman" w:hAnsi="Times New Roman" w:cs="Times New Roman"/>
          <w:sz w:val="24"/>
          <w:szCs w:val="24"/>
        </w:rPr>
        <w:t xml:space="preserve"> этим  сведе</w:t>
      </w:r>
      <w:r w:rsidR="00FF5179">
        <w:rPr>
          <w:rFonts w:ascii="Times New Roman" w:hAnsi="Times New Roman" w:cs="Times New Roman"/>
          <w:sz w:val="24"/>
          <w:szCs w:val="24"/>
        </w:rPr>
        <w:t xml:space="preserve">ниям со </w:t>
      </w:r>
      <w:r w:rsidRPr="005353DB">
        <w:rPr>
          <w:rFonts w:ascii="Times New Roman" w:hAnsi="Times New Roman" w:cs="Times New Roman"/>
          <w:sz w:val="24"/>
          <w:szCs w:val="24"/>
        </w:rPr>
        <w:t xml:space="preserve">стороны третьих лиц, предотвращение  недобросовестного  использования  фактически  недействующих юридических  лиц  и  тем  самым  - на обеспечение стабильности гражданского оборота.  Соответственно, оно рассчитано на применение в отношении тех участников   гражданского оборота, деятельность которых большей частью </w:t>
      </w:r>
      <w:r>
        <w:rPr>
          <w:rFonts w:ascii="Times New Roman" w:hAnsi="Times New Roman" w:cs="Times New Roman"/>
          <w:sz w:val="24"/>
          <w:szCs w:val="24"/>
        </w:rPr>
        <w:t>локализована</w:t>
      </w:r>
      <w:r w:rsidRPr="005353DB">
        <w:rPr>
          <w:rFonts w:ascii="Times New Roman" w:hAnsi="Times New Roman" w:cs="Times New Roman"/>
          <w:sz w:val="24"/>
          <w:szCs w:val="24"/>
        </w:rPr>
        <w:t xml:space="preserve"> в области имущественных взаимоотношений и для которых проведение (или </w:t>
      </w:r>
      <w:proofErr w:type="spellStart"/>
      <w:r w:rsidRPr="005353D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5353DB">
        <w:rPr>
          <w:rFonts w:ascii="Times New Roman" w:hAnsi="Times New Roman" w:cs="Times New Roman"/>
          <w:sz w:val="24"/>
          <w:szCs w:val="24"/>
        </w:rPr>
        <w:t>) операций по банковским счетам может служить определяющим   признаком для решения вопроса, является ли организация действующей.</w:t>
      </w: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 xml:space="preserve">Таким  образом,  для  целей  обязательного  социального  страхования на случай  временной  нетрудоспособности  и  в связи с материнством применение </w:t>
      </w:r>
      <w:r w:rsidR="00047C90">
        <w:rPr>
          <w:rFonts w:ascii="Times New Roman" w:hAnsi="Times New Roman" w:cs="Times New Roman"/>
          <w:sz w:val="24"/>
          <w:szCs w:val="24"/>
        </w:rPr>
        <w:t>статьи 21.1</w:t>
      </w:r>
      <w:r w:rsidRPr="005353D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047C90">
        <w:rPr>
          <w:rFonts w:ascii="Times New Roman" w:hAnsi="Times New Roman" w:cs="Times New Roman"/>
          <w:sz w:val="24"/>
          <w:szCs w:val="24"/>
        </w:rPr>
        <w:t xml:space="preserve"> закона  N  129-ФЗ,  равно как и</w:t>
      </w:r>
      <w:r w:rsidRPr="005353DB">
        <w:rPr>
          <w:rFonts w:ascii="Times New Roman" w:hAnsi="Times New Roman" w:cs="Times New Roman"/>
          <w:sz w:val="24"/>
          <w:szCs w:val="24"/>
        </w:rPr>
        <w:t xml:space="preserve"> издаваемых </w:t>
      </w:r>
      <w:r w:rsidR="00047C90">
        <w:rPr>
          <w:rFonts w:ascii="Times New Roman" w:hAnsi="Times New Roman" w:cs="Times New Roman"/>
          <w:sz w:val="24"/>
          <w:szCs w:val="24"/>
        </w:rPr>
        <w:t>(принимаемых) в рамках</w:t>
      </w:r>
      <w:r w:rsidRPr="005353DB">
        <w:rPr>
          <w:rFonts w:ascii="Times New Roman" w:hAnsi="Times New Roman" w:cs="Times New Roman"/>
          <w:sz w:val="24"/>
          <w:szCs w:val="24"/>
        </w:rPr>
        <w:t xml:space="preserve"> установленной данной статьей процедуры документов </w:t>
      </w:r>
      <w:r w:rsidR="00047C90">
        <w:rPr>
          <w:rFonts w:ascii="Times New Roman" w:hAnsi="Times New Roman" w:cs="Times New Roman"/>
          <w:sz w:val="24"/>
          <w:szCs w:val="24"/>
        </w:rPr>
        <w:t>(решений)  регистрирующего органа,</w:t>
      </w:r>
      <w:r w:rsidRPr="005353DB">
        <w:rPr>
          <w:rFonts w:ascii="Times New Roman" w:hAnsi="Times New Roman" w:cs="Times New Roman"/>
          <w:sz w:val="24"/>
          <w:szCs w:val="24"/>
        </w:rPr>
        <w:t xml:space="preserve"> невозможно при установлении юридически </w:t>
      </w:r>
      <w:r w:rsidR="00047C90">
        <w:rPr>
          <w:rFonts w:ascii="Times New Roman" w:hAnsi="Times New Roman" w:cs="Times New Roman"/>
          <w:sz w:val="24"/>
          <w:szCs w:val="24"/>
        </w:rPr>
        <w:t xml:space="preserve">значимого факта </w:t>
      </w:r>
      <w:r w:rsidRPr="005353DB">
        <w:rPr>
          <w:rFonts w:ascii="Times New Roman" w:hAnsi="Times New Roman" w:cs="Times New Roman"/>
          <w:sz w:val="24"/>
          <w:szCs w:val="24"/>
        </w:rPr>
        <w:t>прекращени</w:t>
      </w:r>
      <w:r w:rsidR="00047C90">
        <w:rPr>
          <w:rFonts w:ascii="Times New Roman" w:hAnsi="Times New Roman" w:cs="Times New Roman"/>
          <w:sz w:val="24"/>
          <w:szCs w:val="24"/>
        </w:rPr>
        <w:t>я деятельности страхователем,</w:t>
      </w:r>
      <w:r w:rsidRPr="005353DB">
        <w:rPr>
          <w:rFonts w:ascii="Times New Roman" w:hAnsi="Times New Roman" w:cs="Times New Roman"/>
          <w:sz w:val="24"/>
          <w:szCs w:val="24"/>
        </w:rPr>
        <w:t xml:space="preserve"> не исполнившим </w:t>
      </w:r>
      <w:r w:rsidR="00047C90">
        <w:rPr>
          <w:rFonts w:ascii="Times New Roman" w:hAnsi="Times New Roman" w:cs="Times New Roman"/>
          <w:sz w:val="24"/>
          <w:szCs w:val="24"/>
        </w:rPr>
        <w:t xml:space="preserve">законно установленную обязанность </w:t>
      </w:r>
      <w:r w:rsidRPr="005353DB">
        <w:rPr>
          <w:rFonts w:ascii="Times New Roman" w:hAnsi="Times New Roman" w:cs="Times New Roman"/>
          <w:sz w:val="24"/>
          <w:szCs w:val="24"/>
        </w:rPr>
        <w:t xml:space="preserve">выплатить  мне  социальное  пособие, </w:t>
      </w:r>
      <w:r>
        <w:rPr>
          <w:rFonts w:ascii="Times New Roman" w:hAnsi="Times New Roman" w:cs="Times New Roman"/>
          <w:sz w:val="24"/>
          <w:szCs w:val="24"/>
        </w:rPr>
        <w:t>гарантируемое государством.</w:t>
      </w: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C90" w:rsidRPr="00047C90" w:rsidRDefault="00047C90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Следует также отметить, что признание, </w:t>
      </w:r>
      <w:r w:rsidR="005353DB" w:rsidRPr="005353DB">
        <w:rPr>
          <w:rFonts w:ascii="Times New Roman" w:hAnsi="Times New Roman" w:cs="Times New Roman"/>
          <w:sz w:val="24"/>
          <w:szCs w:val="24"/>
        </w:rPr>
        <w:t>в рамках рассмотрения моего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заявления,  страхователя  фактически  прекратившим  свою  деятельность (для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целей  получения  пособия)  имеет  своей единственной целью реализацию мной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права,  установленного  пунктом  1  части  1 статьи 4.3 Федерального закона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255-ФЗ, -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 получать страховое обеспечение в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000F8">
        <w:rPr>
          <w:rFonts w:ascii="Times New Roman" w:hAnsi="Times New Roman" w:cs="Times New Roman"/>
          <w:sz w:val="24"/>
          <w:szCs w:val="24"/>
        </w:rPr>
        <w:t>соответствии с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законодат</w:t>
      </w:r>
      <w:r w:rsidR="005000F8">
        <w:rPr>
          <w:rFonts w:ascii="Times New Roman" w:hAnsi="Times New Roman" w:cs="Times New Roman"/>
          <w:sz w:val="24"/>
          <w:szCs w:val="24"/>
        </w:rPr>
        <w:t>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об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обязательном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социальном  страховании  на случай временной нетрудоспособности и в связи с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материнством.  Вместе  с  тем  установление  такого  факта  не  повлияет на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обязанность  регистрирующего  органе  исключить  данное юридическое лицо из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лиц либо на права, обязанности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и  законные  интересы  других  лиц,  поскольку,  как  указывалось выше, для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при</w:t>
      </w:r>
      <w:r w:rsidR="005000F8">
        <w:rPr>
          <w:rFonts w:ascii="Times New Roman" w:hAnsi="Times New Roman" w:cs="Times New Roman"/>
          <w:sz w:val="24"/>
          <w:szCs w:val="24"/>
        </w:rPr>
        <w:t>менения упрощенной процедуры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исключения соответствующего юридического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000F8">
        <w:rPr>
          <w:rFonts w:ascii="Times New Roman" w:hAnsi="Times New Roman" w:cs="Times New Roman"/>
          <w:sz w:val="24"/>
          <w:szCs w:val="24"/>
        </w:rPr>
        <w:t>лица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из  еди</w:t>
      </w:r>
      <w:r>
        <w:rPr>
          <w:rFonts w:ascii="Times New Roman" w:hAnsi="Times New Roman" w:cs="Times New Roman"/>
          <w:sz w:val="24"/>
          <w:szCs w:val="24"/>
        </w:rPr>
        <w:t>ного  государственного  реестра юридических лиц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5353DB" w:rsidRPr="005353DB">
        <w:rPr>
          <w:rFonts w:ascii="Times New Roman" w:hAnsi="Times New Roman" w:cs="Times New Roman"/>
          <w:sz w:val="24"/>
          <w:szCs w:val="24"/>
        </w:rPr>
        <w:t>N 129-ФЗ установлены самостоятельные и не связанные с нормативными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положениями Федерального закона N 255-ФЗ основания и порядок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C90" w:rsidRDefault="00047C90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DB" w:rsidRP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>С  учетом  изложенного,  поскольку  на настоящий момент страхователь не</w:t>
      </w:r>
      <w:r w:rsidR="00047C90"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 xml:space="preserve">ликвидирован    в   установленном  </w:t>
      </w:r>
      <w:r w:rsidR="005000F8">
        <w:rPr>
          <w:rFonts w:ascii="Times New Roman" w:hAnsi="Times New Roman" w:cs="Times New Roman"/>
          <w:sz w:val="24"/>
          <w:szCs w:val="24"/>
        </w:rPr>
        <w:t xml:space="preserve"> порядке, не исключен из</w:t>
      </w:r>
      <w:r w:rsidRPr="005353DB">
        <w:rPr>
          <w:rFonts w:ascii="Times New Roman" w:hAnsi="Times New Roman" w:cs="Times New Roman"/>
          <w:sz w:val="24"/>
          <w:szCs w:val="24"/>
        </w:rPr>
        <w:t xml:space="preserve"> единого</w:t>
      </w:r>
      <w:r w:rsidR="00047C90"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5000F8">
        <w:rPr>
          <w:rFonts w:ascii="Times New Roman" w:hAnsi="Times New Roman" w:cs="Times New Roman"/>
          <w:sz w:val="24"/>
          <w:szCs w:val="24"/>
        </w:rPr>
        <w:t>реестра юридических</w:t>
      </w:r>
      <w:r w:rsidRPr="005353DB">
        <w:rPr>
          <w:rFonts w:ascii="Times New Roman" w:hAnsi="Times New Roman" w:cs="Times New Roman"/>
          <w:sz w:val="24"/>
          <w:szCs w:val="24"/>
        </w:rPr>
        <w:t xml:space="preserve"> лиц,   но  фактически  не  ведет</w:t>
      </w:r>
      <w:r w:rsidR="00047C90"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хозяйственную  деятельность  (например:  не  располагается  ни по одному из</w:t>
      </w:r>
      <w:r w:rsidR="00047C90"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000F8">
        <w:rPr>
          <w:rFonts w:ascii="Times New Roman" w:hAnsi="Times New Roman" w:cs="Times New Roman"/>
          <w:sz w:val="24"/>
          <w:szCs w:val="24"/>
        </w:rPr>
        <w:t xml:space="preserve">известных адресов </w:t>
      </w:r>
      <w:r w:rsidRPr="005353DB">
        <w:rPr>
          <w:rFonts w:ascii="Times New Roman" w:hAnsi="Times New Roman" w:cs="Times New Roman"/>
          <w:sz w:val="24"/>
          <w:szCs w:val="24"/>
        </w:rPr>
        <w:t>(ни по юридическому, ни по почтовому, ни по заявленному</w:t>
      </w:r>
      <w:r w:rsidR="00047C90"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000F8">
        <w:rPr>
          <w:rFonts w:ascii="Times New Roman" w:hAnsi="Times New Roman" w:cs="Times New Roman"/>
          <w:sz w:val="24"/>
          <w:szCs w:val="24"/>
        </w:rPr>
        <w:t xml:space="preserve">адресу  местонахождения </w:t>
      </w:r>
      <w:r w:rsidRPr="005353DB">
        <w:rPr>
          <w:rFonts w:ascii="Times New Roman" w:hAnsi="Times New Roman" w:cs="Times New Roman"/>
          <w:sz w:val="24"/>
          <w:szCs w:val="24"/>
        </w:rPr>
        <w:t>его исполнительного органа), не отвечает на запросы</w:t>
      </w:r>
      <w:r w:rsidR="00047C90"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000F8">
        <w:rPr>
          <w:rFonts w:ascii="Times New Roman" w:hAnsi="Times New Roman" w:cs="Times New Roman"/>
          <w:sz w:val="24"/>
          <w:szCs w:val="24"/>
        </w:rPr>
        <w:t>работников,  государственных</w:t>
      </w:r>
      <w:r w:rsidRPr="005353DB">
        <w:rPr>
          <w:rFonts w:ascii="Times New Roman" w:hAnsi="Times New Roman" w:cs="Times New Roman"/>
          <w:sz w:val="24"/>
          <w:szCs w:val="24"/>
        </w:rPr>
        <w:t xml:space="preserve"> органов,  не  сдает  отчетность страховщику),</w:t>
      </w:r>
      <w:r w:rsidR="00047C90"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руководствуясь  главой  28  Гражданско-процессуального  кодекса  Российской</w:t>
      </w:r>
      <w:r w:rsidR="00047C90"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Федерации,  пунктом  1 частью 1 статьи 4.3, частью 4 статьи 13 Федерального</w:t>
      </w:r>
      <w:r w:rsidR="00047C90"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закона  от  29.12.2006  N 255-ФЗ "Об обязательном социальном страховании на</w:t>
      </w:r>
      <w:r w:rsidR="00047C90"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случай временной нетрудоспособности и в связи с материнством",</w:t>
      </w:r>
    </w:p>
    <w:p w:rsidR="005353DB" w:rsidRP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DB" w:rsidRPr="005353DB" w:rsidRDefault="005353DB" w:rsidP="00047C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>ПРОШУ:</w:t>
      </w:r>
    </w:p>
    <w:p w:rsidR="005353DB" w:rsidRP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DB" w:rsidRPr="005353DB" w:rsidRDefault="00047C90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047C90">
        <w:rPr>
          <w:rFonts w:ascii="Times New Roman" w:hAnsi="Times New Roman" w:cs="Times New Roman"/>
          <w:sz w:val="24"/>
          <w:szCs w:val="24"/>
        </w:rPr>
        <w:t>______________________ (</w:t>
      </w:r>
      <w:r w:rsidRPr="005353DB">
        <w:rPr>
          <w:rFonts w:ascii="Times New Roman" w:hAnsi="Times New Roman" w:cs="Times New Roman"/>
          <w:sz w:val="24"/>
          <w:szCs w:val="24"/>
        </w:rPr>
        <w:t>наименование работодателя-страхователя</w:t>
      </w:r>
      <w:r w:rsidRPr="00047C90">
        <w:rPr>
          <w:rFonts w:ascii="Times New Roman" w:hAnsi="Times New Roman" w:cs="Times New Roman"/>
          <w:sz w:val="24"/>
          <w:szCs w:val="24"/>
        </w:rPr>
        <w:t xml:space="preserve">) </w:t>
      </w:r>
      <w:r w:rsidRPr="005353DB">
        <w:rPr>
          <w:rFonts w:ascii="Times New Roman" w:hAnsi="Times New Roman" w:cs="Times New Roman"/>
          <w:sz w:val="24"/>
          <w:szCs w:val="24"/>
        </w:rPr>
        <w:t>прекратившим свою деятельность (исключительно для целей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получения мной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пособия);</w:t>
      </w:r>
    </w:p>
    <w:p w:rsidR="005353DB" w:rsidRPr="005353DB" w:rsidRDefault="00047C90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порядке, </w:t>
      </w:r>
      <w:r w:rsidR="005353DB" w:rsidRPr="005353DB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ном ч. 1 ст.</w:t>
      </w:r>
      <w:r w:rsidR="005353DB" w:rsidRPr="005353DB">
        <w:rPr>
          <w:rFonts w:ascii="Times New Roman" w:hAnsi="Times New Roman" w:cs="Times New Roman"/>
          <w:sz w:val="24"/>
          <w:szCs w:val="24"/>
        </w:rPr>
        <w:t xml:space="preserve">  57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Гражданско-процесс</w:t>
      </w:r>
      <w:r>
        <w:rPr>
          <w:rFonts w:ascii="Times New Roman" w:hAnsi="Times New Roman" w:cs="Times New Roman"/>
          <w:sz w:val="24"/>
          <w:szCs w:val="24"/>
        </w:rPr>
        <w:t>уального   кодекса   Российской</w:t>
      </w:r>
      <w:r w:rsidRPr="005353DB">
        <w:rPr>
          <w:rFonts w:ascii="Times New Roman" w:hAnsi="Times New Roman" w:cs="Times New Roman"/>
          <w:sz w:val="24"/>
          <w:szCs w:val="24"/>
        </w:rPr>
        <w:t xml:space="preserve"> Федерации, истребовать</w:t>
      </w:r>
      <w:r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5353DB" w:rsidRPr="005353DB">
        <w:rPr>
          <w:rFonts w:ascii="Times New Roman" w:hAnsi="Times New Roman" w:cs="Times New Roman"/>
          <w:sz w:val="24"/>
          <w:szCs w:val="24"/>
        </w:rPr>
        <w:t>следующие доказательства:</w:t>
      </w:r>
    </w:p>
    <w:p w:rsidR="005353DB" w:rsidRP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 xml:space="preserve">    например:</w:t>
      </w:r>
    </w:p>
    <w:p w:rsidR="005353DB" w:rsidRP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 xml:space="preserve">    - страховщика - сведения о сдаче отчетности страхователем;</w:t>
      </w:r>
    </w:p>
    <w:p w:rsidR="005353DB" w:rsidRP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 xml:space="preserve">    - налоговую инспекцию _____________ </w:t>
      </w:r>
      <w:r w:rsidR="00047C90" w:rsidRPr="005353DB">
        <w:rPr>
          <w:rFonts w:ascii="Times New Roman" w:hAnsi="Times New Roman" w:cs="Times New Roman"/>
          <w:sz w:val="24"/>
          <w:szCs w:val="24"/>
        </w:rPr>
        <w:t>о наличии счетов</w:t>
      </w:r>
      <w:r w:rsidRPr="005353DB">
        <w:rPr>
          <w:rFonts w:ascii="Times New Roman" w:hAnsi="Times New Roman" w:cs="Times New Roman"/>
          <w:sz w:val="24"/>
          <w:szCs w:val="24"/>
        </w:rPr>
        <w:t xml:space="preserve"> у страхователя и</w:t>
      </w:r>
      <w:r w:rsidR="00047C90">
        <w:rPr>
          <w:rFonts w:ascii="Times New Roman" w:hAnsi="Times New Roman" w:cs="Times New Roman"/>
          <w:sz w:val="24"/>
          <w:szCs w:val="24"/>
        </w:rPr>
        <w:t xml:space="preserve"> </w:t>
      </w:r>
      <w:r w:rsidRPr="005353DB">
        <w:rPr>
          <w:rFonts w:ascii="Times New Roman" w:hAnsi="Times New Roman" w:cs="Times New Roman"/>
          <w:sz w:val="24"/>
          <w:szCs w:val="24"/>
        </w:rPr>
        <w:t>наличии операций по ним.</w:t>
      </w:r>
    </w:p>
    <w:p w:rsidR="005353DB" w:rsidRP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C90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>Приложение</w:t>
      </w:r>
      <w:r w:rsidR="00047C90">
        <w:rPr>
          <w:rFonts w:ascii="Times New Roman" w:hAnsi="Times New Roman" w:cs="Times New Roman"/>
          <w:sz w:val="24"/>
          <w:szCs w:val="24"/>
        </w:rPr>
        <w:t>:</w:t>
      </w:r>
    </w:p>
    <w:p w:rsidR="00047C90" w:rsidRDefault="00047C90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DB" w:rsidRP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>1.</w:t>
      </w:r>
      <w:r w:rsidR="00047C90" w:rsidRPr="00047C90">
        <w:rPr>
          <w:rFonts w:ascii="Times New Roman" w:hAnsi="Times New Roman" w:cs="Times New Roman"/>
          <w:sz w:val="24"/>
          <w:szCs w:val="24"/>
        </w:rPr>
        <w:t xml:space="preserve"> </w:t>
      </w:r>
      <w:r w:rsidR="00047C90" w:rsidRPr="005353DB">
        <w:rPr>
          <w:rFonts w:ascii="Times New Roman" w:hAnsi="Times New Roman" w:cs="Times New Roman"/>
          <w:sz w:val="24"/>
          <w:szCs w:val="24"/>
        </w:rPr>
        <w:t>Прилагаются   документы, подтверждающие приведенные в</w:t>
      </w:r>
      <w:r w:rsidR="00047C90">
        <w:rPr>
          <w:rFonts w:ascii="Times New Roman" w:hAnsi="Times New Roman" w:cs="Times New Roman"/>
          <w:sz w:val="24"/>
          <w:szCs w:val="24"/>
        </w:rPr>
        <w:t xml:space="preserve"> з</w:t>
      </w:r>
      <w:r w:rsidR="00047C90" w:rsidRPr="005353DB">
        <w:rPr>
          <w:rFonts w:ascii="Times New Roman" w:hAnsi="Times New Roman" w:cs="Times New Roman"/>
          <w:sz w:val="24"/>
          <w:szCs w:val="24"/>
        </w:rPr>
        <w:t>аявлении доводы</w:t>
      </w:r>
    </w:p>
    <w:p w:rsidR="005353DB" w:rsidRP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>2.</w:t>
      </w:r>
    </w:p>
    <w:p w:rsidR="005353DB" w:rsidRP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DB">
        <w:rPr>
          <w:rFonts w:ascii="Times New Roman" w:hAnsi="Times New Roman" w:cs="Times New Roman"/>
          <w:sz w:val="24"/>
          <w:szCs w:val="24"/>
        </w:rPr>
        <w:t>3.</w:t>
      </w:r>
    </w:p>
    <w:p w:rsidR="005353DB" w:rsidRDefault="005353DB" w:rsidP="00535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C90" w:rsidRPr="00060A0C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</w:t>
      </w:r>
      <w:r w:rsidR="005C6C9C">
        <w:rPr>
          <w:rFonts w:eastAsia="Times New Roman" w:cs="Times New Roman"/>
          <w:szCs w:val="24"/>
          <w:lang w:eastAsia="ru-RU"/>
        </w:rPr>
        <w:t>2</w:t>
      </w:r>
      <w:bookmarkStart w:id="0" w:name="_GoBack"/>
      <w:bookmarkEnd w:id="0"/>
      <w:r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>
        <w:t xml:space="preserve">Заявитель </w:t>
      </w:r>
      <w:r w:rsidRPr="006B6A45">
        <w:rPr>
          <w:rFonts w:eastAsia="Times New Roman" w:cs="Times New Roman"/>
          <w:szCs w:val="24"/>
          <w:lang w:eastAsia="ru-RU"/>
        </w:rPr>
        <w:t>(представитель):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47C90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060A0C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1" w:rsidRDefault="006F4051" w:rsidP="0054007C">
      <w:r>
        <w:separator/>
      </w:r>
    </w:p>
  </w:endnote>
  <w:endnote w:type="continuationSeparator" w:id="0">
    <w:p w:rsidR="006F4051" w:rsidRDefault="006F405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C9C">
          <w:rPr>
            <w:noProof/>
          </w:rPr>
          <w:t>3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1" w:rsidRDefault="006F4051" w:rsidP="0054007C">
      <w:r>
        <w:separator/>
      </w:r>
    </w:p>
  </w:footnote>
  <w:footnote w:type="continuationSeparator" w:id="0">
    <w:p w:rsidR="006F4051" w:rsidRDefault="006F405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5"/>
    <w:rsid w:val="0003438F"/>
    <w:rsid w:val="00047C90"/>
    <w:rsid w:val="00060A0C"/>
    <w:rsid w:val="00097136"/>
    <w:rsid w:val="000C513A"/>
    <w:rsid w:val="00160D96"/>
    <w:rsid w:val="0017200D"/>
    <w:rsid w:val="00173D2F"/>
    <w:rsid w:val="00193AD7"/>
    <w:rsid w:val="00203784"/>
    <w:rsid w:val="00232CE5"/>
    <w:rsid w:val="00267F68"/>
    <w:rsid w:val="002E1948"/>
    <w:rsid w:val="00326887"/>
    <w:rsid w:val="00354D59"/>
    <w:rsid w:val="0037167A"/>
    <w:rsid w:val="003E6B3B"/>
    <w:rsid w:val="00454AB3"/>
    <w:rsid w:val="00455687"/>
    <w:rsid w:val="005000F8"/>
    <w:rsid w:val="005353DB"/>
    <w:rsid w:val="0054007C"/>
    <w:rsid w:val="005524A6"/>
    <w:rsid w:val="00571E6D"/>
    <w:rsid w:val="005C6C9C"/>
    <w:rsid w:val="0060512A"/>
    <w:rsid w:val="00613ECF"/>
    <w:rsid w:val="00647092"/>
    <w:rsid w:val="006B6A45"/>
    <w:rsid w:val="006F4051"/>
    <w:rsid w:val="00705D24"/>
    <w:rsid w:val="00727AB6"/>
    <w:rsid w:val="00764F9D"/>
    <w:rsid w:val="00784808"/>
    <w:rsid w:val="007C28B9"/>
    <w:rsid w:val="0081206B"/>
    <w:rsid w:val="008D2EBC"/>
    <w:rsid w:val="00A31715"/>
    <w:rsid w:val="00A60059"/>
    <w:rsid w:val="00A64634"/>
    <w:rsid w:val="00AF43E4"/>
    <w:rsid w:val="00BA345B"/>
    <w:rsid w:val="00BE3393"/>
    <w:rsid w:val="00BF0678"/>
    <w:rsid w:val="00C625C5"/>
    <w:rsid w:val="00C949F1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ED71C3"/>
    <w:rsid w:val="00F11158"/>
    <w:rsid w:val="00FD2A4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Voronin</cp:lastModifiedBy>
  <cp:revision>5</cp:revision>
  <dcterms:created xsi:type="dcterms:W3CDTF">2021-10-28T11:37:00Z</dcterms:created>
  <dcterms:modified xsi:type="dcterms:W3CDTF">2021-12-09T14:50:00Z</dcterms:modified>
</cp:coreProperties>
</file>